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68" w:rsidRDefault="007B2368" w:rsidP="007B2368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7B2368" w:rsidRDefault="007B2368" w:rsidP="007B2368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«Ильинская основная общеобразовательная школа»</w:t>
      </w:r>
    </w:p>
    <w:p w:rsidR="007B2368" w:rsidRDefault="007B2368" w:rsidP="007B236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spacing w:after="0" w:line="240" w:lineRule="auto"/>
        <w:ind w:left="284"/>
        <w:jc w:val="center"/>
        <w:rPr>
          <w:rFonts w:ascii="Times New Roman" w:hAnsi="Times New Roman"/>
          <w:b/>
          <w:szCs w:val="24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7B2368" w:rsidTr="007B2368">
        <w:trPr>
          <w:trHeight w:val="11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8" w:rsidRDefault="007B2368" w:rsidP="007B2368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«РАССМОТРЕНО» </w:t>
            </w:r>
          </w:p>
          <w:p w:rsidR="007B2368" w:rsidRDefault="007B2368" w:rsidP="007B2368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7B2368" w:rsidRDefault="007B2368" w:rsidP="007B2368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7B2368" w:rsidRDefault="00CF669D" w:rsidP="007B2368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 от 29.08.2016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8" w:rsidRDefault="007B2368" w:rsidP="007B2368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</w:p>
          <w:p w:rsidR="007B2368" w:rsidRDefault="007B2368" w:rsidP="007B2368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МОУ «Ильинская ООШ»                                              ______________ Т.Ю. Соболева                                                                          </w:t>
            </w:r>
          </w:p>
          <w:p w:rsidR="007B2368" w:rsidRDefault="00CF669D" w:rsidP="007B2368">
            <w:pPr>
              <w:tabs>
                <w:tab w:val="left" w:pos="928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21  от 01.09.2016 </w:t>
            </w:r>
          </w:p>
        </w:tc>
      </w:tr>
    </w:tbl>
    <w:p w:rsidR="007B2368" w:rsidRDefault="007B2368" w:rsidP="007B2368">
      <w:pPr>
        <w:pStyle w:val="a4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pStyle w:val="a4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B2368" w:rsidRDefault="007B2368" w:rsidP="007B2368">
      <w:pPr>
        <w:spacing w:after="0" w:line="240" w:lineRule="auto"/>
        <w:ind w:left="284" w:firstLine="567"/>
        <w:rPr>
          <w:rFonts w:ascii="Times New Roman" w:hAnsi="Times New Roman"/>
          <w:b/>
          <w:sz w:val="36"/>
        </w:rPr>
      </w:pPr>
    </w:p>
    <w:p w:rsidR="007B2368" w:rsidRDefault="007B2368" w:rsidP="007B2368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РАБОЧАЯ ПРОГРАММА</w:t>
      </w:r>
    </w:p>
    <w:p w:rsidR="007B2368" w:rsidRDefault="007B2368" w:rsidP="007B2368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B2368" w:rsidRDefault="007B2368" w:rsidP="007B2368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КУРСУ</w:t>
      </w:r>
    </w:p>
    <w:p w:rsidR="007B2368" w:rsidRDefault="007B2368" w:rsidP="007B2368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«ОСНОВЫ ДУХОВНО-НРАВСТВЕННОЙ КУЛЬТУРЫ </w:t>
      </w:r>
    </w:p>
    <w:p w:rsidR="007B2368" w:rsidRDefault="007B2368" w:rsidP="007B2368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НАРОДОВ РОССИИ»</w:t>
      </w:r>
    </w:p>
    <w:p w:rsidR="007B2368" w:rsidRDefault="007B2368" w:rsidP="007B2368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36"/>
        </w:rPr>
      </w:pPr>
    </w:p>
    <w:p w:rsidR="007B2368" w:rsidRDefault="007B2368" w:rsidP="007B2368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5 КЛАСС</w:t>
      </w:r>
    </w:p>
    <w:p w:rsidR="007B2368" w:rsidRDefault="007B2368" w:rsidP="007B2368">
      <w:pPr>
        <w:spacing w:after="0" w:line="240" w:lineRule="auto"/>
        <w:ind w:left="284"/>
        <w:rPr>
          <w:rFonts w:ascii="Times New Roman" w:hAnsi="Times New Roman"/>
          <w:b/>
          <w:sz w:val="28"/>
        </w:rPr>
      </w:pPr>
    </w:p>
    <w:p w:rsidR="007B2368" w:rsidRDefault="007B2368" w:rsidP="007B2368">
      <w:pPr>
        <w:spacing w:after="0" w:line="240" w:lineRule="auto"/>
        <w:ind w:left="284"/>
        <w:rPr>
          <w:rFonts w:ascii="Times New Roman" w:hAnsi="Times New Roman"/>
          <w:b/>
          <w:sz w:val="28"/>
        </w:rPr>
      </w:pPr>
    </w:p>
    <w:p w:rsidR="007B2368" w:rsidRDefault="007B2368" w:rsidP="007B2368">
      <w:pPr>
        <w:spacing w:after="0" w:line="240" w:lineRule="auto"/>
        <w:ind w:left="284"/>
        <w:rPr>
          <w:rFonts w:ascii="Times New Roman" w:hAnsi="Times New Roman"/>
          <w:b/>
          <w:sz w:val="28"/>
        </w:rPr>
      </w:pPr>
    </w:p>
    <w:p w:rsidR="007B2368" w:rsidRDefault="007B2368" w:rsidP="007B2368">
      <w:pPr>
        <w:spacing w:after="0" w:line="240" w:lineRule="auto"/>
        <w:ind w:left="284" w:right="567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Составитель: Иванова Ольга Михайловна</w:t>
      </w:r>
    </w:p>
    <w:p w:rsidR="007B2368" w:rsidRDefault="007B2368" w:rsidP="007B2368">
      <w:pPr>
        <w:spacing w:after="0" w:line="240" w:lineRule="auto"/>
        <w:ind w:left="-993"/>
        <w:jc w:val="center"/>
        <w:rPr>
          <w:rFonts w:ascii="Times New Roman" w:hAnsi="Times New Roman"/>
          <w:b/>
          <w:sz w:val="32"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7B2368">
      <w:pPr>
        <w:pStyle w:val="a4"/>
        <w:ind w:left="993"/>
        <w:rPr>
          <w:rFonts w:ascii="Times New Roman" w:hAnsi="Times New Roman"/>
          <w:b/>
        </w:rPr>
      </w:pPr>
    </w:p>
    <w:p w:rsidR="007B2368" w:rsidRDefault="007B2368" w:rsidP="00910474">
      <w:pPr>
        <w:pStyle w:val="a5"/>
        <w:spacing w:before="0" w:beforeAutospacing="0" w:after="0"/>
        <w:ind w:left="567" w:right="-285"/>
        <w:jc w:val="both"/>
      </w:pPr>
    </w:p>
    <w:p w:rsidR="00EB5808" w:rsidRDefault="00EB5808" w:rsidP="00910474">
      <w:pPr>
        <w:pStyle w:val="a5"/>
        <w:spacing w:before="0" w:beforeAutospacing="0" w:after="0"/>
        <w:ind w:left="567" w:right="-285"/>
        <w:jc w:val="both"/>
      </w:pPr>
      <w:r w:rsidRPr="00035DE9">
        <w:lastRenderedPageBreak/>
        <w:t>Рабочая програ</w:t>
      </w:r>
      <w:r>
        <w:t xml:space="preserve">мма </w:t>
      </w:r>
      <w:r w:rsidRPr="00035DE9">
        <w:t>по курсу «</w:t>
      </w:r>
      <w:r w:rsidRPr="00035DE9">
        <w:rPr>
          <w:color w:val="000000"/>
        </w:rPr>
        <w:t xml:space="preserve">Основы </w:t>
      </w:r>
      <w:r>
        <w:rPr>
          <w:color w:val="000000"/>
        </w:rPr>
        <w:t>духовно-нравственной</w:t>
      </w:r>
      <w:r w:rsidRPr="00035DE9">
        <w:rPr>
          <w:color w:val="000000"/>
        </w:rPr>
        <w:t xml:space="preserve"> культур</w:t>
      </w:r>
      <w:r>
        <w:rPr>
          <w:color w:val="000000"/>
        </w:rPr>
        <w:t>ы</w:t>
      </w:r>
      <w:r w:rsidRPr="00035DE9">
        <w:rPr>
          <w:color w:val="000000"/>
        </w:rPr>
        <w:t xml:space="preserve"> </w:t>
      </w:r>
      <w:r>
        <w:rPr>
          <w:color w:val="000000"/>
        </w:rPr>
        <w:t>народов России</w:t>
      </w:r>
      <w:r w:rsidRPr="00035DE9">
        <w:rPr>
          <w:color w:val="000000"/>
        </w:rPr>
        <w:t>»</w:t>
      </w:r>
      <w:r>
        <w:t xml:space="preserve"> для 5 класса составлена</w:t>
      </w:r>
      <w:r w:rsidRPr="00035DE9">
        <w:t xml:space="preserve"> на основе</w:t>
      </w:r>
      <w:r w:rsidRPr="00B05A5C">
        <w:t>:</w:t>
      </w:r>
      <w:r w:rsidRPr="00892B27">
        <w:rPr>
          <w:b/>
        </w:rPr>
        <w:t xml:space="preserve"> </w:t>
      </w:r>
      <w:r w:rsidRPr="00892B27">
        <w:rPr>
          <w:b/>
          <w:szCs w:val="28"/>
        </w:rPr>
        <w:t xml:space="preserve">Федерального государственного образовательного стандарта основного общего образования, </w:t>
      </w:r>
      <w:r w:rsidRPr="00892B27">
        <w:rPr>
          <w:b/>
        </w:rPr>
        <w:t>примерной программы основного общего образования, авторской программы «</w:t>
      </w:r>
      <w:r w:rsidRPr="00892B27">
        <w:rPr>
          <w:b/>
          <w:color w:val="000000"/>
        </w:rPr>
        <w:t xml:space="preserve">Основы </w:t>
      </w:r>
      <w:r>
        <w:rPr>
          <w:b/>
          <w:color w:val="000000"/>
        </w:rPr>
        <w:t>духовно-нравственной</w:t>
      </w:r>
      <w:r w:rsidRPr="00892B27">
        <w:rPr>
          <w:b/>
          <w:color w:val="000000"/>
        </w:rPr>
        <w:t xml:space="preserve"> культуры народов России» Н.Ф Виноградовой</w:t>
      </w:r>
      <w:r w:rsidRPr="00892B27">
        <w:rPr>
          <w:b/>
        </w:rPr>
        <w:t>, учебного плана образовательного</w:t>
      </w:r>
      <w:r w:rsidRPr="00892B27">
        <w:rPr>
          <w:b/>
          <w:i/>
        </w:rPr>
        <w:t xml:space="preserve"> </w:t>
      </w:r>
      <w:r w:rsidRPr="00892B27">
        <w:rPr>
          <w:b/>
        </w:rPr>
        <w:t>учреждения</w:t>
      </w:r>
      <w:r w:rsidRPr="00892B27">
        <w:rPr>
          <w:b/>
          <w:szCs w:val="28"/>
        </w:rPr>
        <w:t>, федерального перечня учебников</w:t>
      </w:r>
      <w:r>
        <w:rPr>
          <w:b/>
          <w:szCs w:val="28"/>
        </w:rPr>
        <w:t xml:space="preserve"> </w:t>
      </w:r>
      <w:r w:rsidRPr="00D829B4">
        <w:rPr>
          <w:b/>
        </w:rPr>
        <w:t>(</w:t>
      </w:r>
      <w:r w:rsidRPr="00D829B4">
        <w:t xml:space="preserve">Н.Ф. Виноградова, В.И. Власенко, А.В. Поляков. Основы духовно-нравственной культуры народов России. Учебник. 5 класс. </w:t>
      </w:r>
      <w:proofErr w:type="gramStart"/>
      <w:r w:rsidRPr="00D829B4">
        <w:t xml:space="preserve">М.: </w:t>
      </w:r>
      <w:proofErr w:type="spellStart"/>
      <w:r w:rsidRPr="00D829B4">
        <w:t>Вентана</w:t>
      </w:r>
      <w:proofErr w:type="spellEnd"/>
      <w:r w:rsidRPr="00D829B4">
        <w:t>-Граф</w:t>
      </w:r>
      <w:r>
        <w:t>)</w:t>
      </w:r>
      <w:proofErr w:type="gramEnd"/>
    </w:p>
    <w:p w:rsidR="00EB5808" w:rsidRPr="00791CF8" w:rsidRDefault="00EB5808" w:rsidP="00EB5808">
      <w:pPr>
        <w:pStyle w:val="a5"/>
        <w:spacing w:before="0" w:beforeAutospacing="0" w:after="0"/>
        <w:ind w:left="567" w:right="-285"/>
        <w:jc w:val="both"/>
        <w:rPr>
          <w:szCs w:val="28"/>
        </w:rPr>
      </w:pPr>
    </w:p>
    <w:p w:rsidR="00EB5808" w:rsidRDefault="00EB5808" w:rsidP="00EB580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b/>
          <w:sz w:val="24"/>
          <w:szCs w:val="20"/>
        </w:rPr>
      </w:pPr>
      <w:r w:rsidRPr="004E4F6E">
        <w:rPr>
          <w:rFonts w:ascii="Times New Roman" w:hAnsi="Times New Roman"/>
          <w:sz w:val="24"/>
          <w:szCs w:val="20"/>
        </w:rPr>
        <w:t xml:space="preserve"> «Основы духовно-нравственной культуры народов России</w:t>
      </w:r>
      <w:r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color w:val="000000"/>
          <w:sz w:val="24"/>
          <w:szCs w:val="20"/>
        </w:rPr>
        <w:t xml:space="preserve"> изучается в 5</w:t>
      </w:r>
      <w:r w:rsidRPr="00690E29">
        <w:rPr>
          <w:rFonts w:ascii="Times New Roman" w:hAnsi="Times New Roman"/>
          <w:color w:val="000000"/>
          <w:sz w:val="24"/>
          <w:szCs w:val="20"/>
        </w:rPr>
        <w:t xml:space="preserve"> классе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в объёме 34 часа (</w:t>
      </w:r>
      <w:r w:rsidRPr="00475AD1">
        <w:rPr>
          <w:rFonts w:ascii="Times New Roman" w:hAnsi="Times New Roman"/>
          <w:b/>
          <w:color w:val="000000"/>
          <w:sz w:val="24"/>
          <w:szCs w:val="20"/>
        </w:rPr>
        <w:t>1 ч в неделю</w:t>
      </w:r>
      <w:r>
        <w:rPr>
          <w:rFonts w:ascii="Times New Roman" w:hAnsi="Times New Roman"/>
          <w:b/>
          <w:color w:val="000000"/>
          <w:sz w:val="24"/>
          <w:szCs w:val="20"/>
        </w:rPr>
        <w:t>)</w:t>
      </w:r>
    </w:p>
    <w:p w:rsidR="00EB5808" w:rsidRDefault="000D1CDF" w:rsidP="00EB5808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            </w:t>
      </w: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910474" w:rsidRDefault="00910474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910474" w:rsidRDefault="00910474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EB5808" w:rsidRDefault="00EB5808" w:rsidP="000D1CD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</w:rPr>
      </w:pPr>
    </w:p>
    <w:p w:rsidR="00931D53" w:rsidRDefault="00931D53" w:rsidP="00931D53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FA0EBC" w:rsidRDefault="00FA0EBC" w:rsidP="00931D53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3E663F" w:rsidRPr="00FA0EBC" w:rsidRDefault="003E663F" w:rsidP="00FA0EBC">
      <w:pPr>
        <w:autoSpaceDE w:val="0"/>
        <w:autoSpaceDN w:val="0"/>
        <w:adjustRightInd w:val="0"/>
        <w:ind w:left="1134" w:right="-285"/>
        <w:jc w:val="center"/>
        <w:rPr>
          <w:rFonts w:ascii="Times New Roman" w:hAnsi="Times New Roman"/>
          <w:b/>
          <w:sz w:val="20"/>
        </w:rPr>
      </w:pPr>
      <w:r w:rsidRPr="00FA0EBC">
        <w:rPr>
          <w:rFonts w:ascii="Times New Roman" w:hAnsi="Times New Roman"/>
          <w:b/>
          <w:sz w:val="20"/>
        </w:rPr>
        <w:lastRenderedPageBreak/>
        <w:t>ПЛАНИРУЕМЫЕ РЕЗУЛЬТАТЫ ИЗУЧЕНИЯ УЧЕБНОГО КУРСА</w:t>
      </w:r>
    </w:p>
    <w:p w:rsidR="003E663F" w:rsidRPr="00FD5422" w:rsidRDefault="003E663F" w:rsidP="00B0190F">
      <w:pPr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hAnsi="Times New Roman"/>
          <w:b/>
          <w:szCs w:val="24"/>
        </w:rPr>
      </w:pPr>
    </w:p>
    <w:p w:rsidR="00D600EA" w:rsidRPr="002E5E69" w:rsidRDefault="00D600EA" w:rsidP="00D600EA">
      <w:pPr>
        <w:spacing w:after="0" w:line="240" w:lineRule="auto"/>
        <w:ind w:left="567" w:right="-28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E6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Личностные </w:t>
      </w:r>
      <w:r w:rsidRPr="002E5E69">
        <w:rPr>
          <w:rFonts w:ascii="Times New Roman" w:hAnsi="Times New Roman"/>
          <w:b/>
          <w:color w:val="000000"/>
          <w:sz w:val="24"/>
          <w:szCs w:val="24"/>
        </w:rPr>
        <w:t>результаты:</w:t>
      </w:r>
    </w:p>
    <w:p w:rsidR="00D600EA" w:rsidRPr="00221985" w:rsidRDefault="00D600EA" w:rsidP="00D600EA">
      <w:pPr>
        <w:pStyle w:val="a3"/>
        <w:numPr>
          <w:ilvl w:val="0"/>
          <w:numId w:val="8"/>
        </w:numPr>
        <w:tabs>
          <w:tab w:val="left" w:pos="851"/>
        </w:tabs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D600EA" w:rsidRPr="00221985" w:rsidRDefault="00D600EA" w:rsidP="00D600EA">
      <w:pPr>
        <w:pStyle w:val="a3"/>
        <w:numPr>
          <w:ilvl w:val="0"/>
          <w:numId w:val="8"/>
        </w:numPr>
        <w:tabs>
          <w:tab w:val="left" w:pos="851"/>
        </w:tabs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D600EA" w:rsidRPr="00221985" w:rsidRDefault="00D600EA" w:rsidP="00D600EA">
      <w:pPr>
        <w:pStyle w:val="a3"/>
        <w:numPr>
          <w:ilvl w:val="0"/>
          <w:numId w:val="8"/>
        </w:numPr>
        <w:tabs>
          <w:tab w:val="left" w:pos="851"/>
        </w:tabs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D600EA" w:rsidRPr="00221985" w:rsidRDefault="00D600EA" w:rsidP="00D600EA">
      <w:pPr>
        <w:pStyle w:val="a3"/>
        <w:numPr>
          <w:ilvl w:val="0"/>
          <w:numId w:val="8"/>
        </w:numPr>
        <w:tabs>
          <w:tab w:val="left" w:pos="851"/>
        </w:tabs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D600EA" w:rsidRPr="00221985" w:rsidRDefault="00D600EA" w:rsidP="00D600EA">
      <w:pPr>
        <w:pStyle w:val="a3"/>
        <w:numPr>
          <w:ilvl w:val="0"/>
          <w:numId w:val="8"/>
        </w:numPr>
        <w:tabs>
          <w:tab w:val="left" w:pos="851"/>
        </w:tabs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понимание роли человека в обществе, принятие норм нравственного поведения;</w:t>
      </w:r>
    </w:p>
    <w:p w:rsidR="00D600EA" w:rsidRPr="00221985" w:rsidRDefault="00D600EA" w:rsidP="00D600EA">
      <w:pPr>
        <w:pStyle w:val="a3"/>
        <w:numPr>
          <w:ilvl w:val="0"/>
          <w:numId w:val="8"/>
        </w:numPr>
        <w:tabs>
          <w:tab w:val="left" w:pos="851"/>
        </w:tabs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формирование эстетических потребностей, ценностей и чувств.</w:t>
      </w:r>
    </w:p>
    <w:p w:rsidR="00D600EA" w:rsidRPr="002E5E69" w:rsidRDefault="00D600EA" w:rsidP="00D600EA">
      <w:pPr>
        <w:spacing w:after="0" w:line="240" w:lineRule="auto"/>
        <w:ind w:left="567" w:right="-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600EA" w:rsidRPr="002E5E69" w:rsidRDefault="00D600EA" w:rsidP="00D600EA">
      <w:pPr>
        <w:spacing w:after="0" w:line="240" w:lineRule="auto"/>
        <w:ind w:left="567"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2E5E69">
        <w:rPr>
          <w:rFonts w:ascii="Times New Roman" w:hAnsi="Times New Roman"/>
          <w:b/>
          <w:bCs/>
          <w:iCs/>
          <w:color w:val="000000"/>
          <w:sz w:val="24"/>
          <w:szCs w:val="24"/>
        </w:rPr>
        <w:t>Метапредметные результаты:</w:t>
      </w:r>
    </w:p>
    <w:p w:rsidR="00D600EA" w:rsidRPr="00221985" w:rsidRDefault="00D600EA" w:rsidP="00D600EA">
      <w:pPr>
        <w:pStyle w:val="a3"/>
        <w:numPr>
          <w:ilvl w:val="0"/>
          <w:numId w:val="9"/>
        </w:numPr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221985">
        <w:rPr>
          <w:color w:val="000000"/>
        </w:rPr>
        <w:t>дств дл</w:t>
      </w:r>
      <w:proofErr w:type="gramEnd"/>
      <w:r w:rsidRPr="00221985">
        <w:rPr>
          <w:color w:val="000000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D600EA" w:rsidRPr="00221985" w:rsidRDefault="00D600EA" w:rsidP="00D600EA">
      <w:pPr>
        <w:pStyle w:val="a3"/>
        <w:numPr>
          <w:ilvl w:val="0"/>
          <w:numId w:val="9"/>
        </w:numPr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D600EA" w:rsidRPr="00221985" w:rsidRDefault="00D600EA" w:rsidP="00D600EA">
      <w:pPr>
        <w:pStyle w:val="a3"/>
        <w:numPr>
          <w:ilvl w:val="0"/>
          <w:numId w:val="9"/>
        </w:numPr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D600EA" w:rsidRPr="00221985" w:rsidRDefault="00D600EA" w:rsidP="00D600EA">
      <w:pPr>
        <w:pStyle w:val="a3"/>
        <w:numPr>
          <w:ilvl w:val="0"/>
          <w:numId w:val="9"/>
        </w:numPr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освоение способов решения проблем творческого и поискового характера;</w:t>
      </w:r>
    </w:p>
    <w:p w:rsidR="00D600EA" w:rsidRDefault="00D600EA" w:rsidP="00D600EA">
      <w:pPr>
        <w:pStyle w:val="a3"/>
        <w:numPr>
          <w:ilvl w:val="0"/>
          <w:numId w:val="9"/>
        </w:numPr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D600EA" w:rsidRDefault="00D600EA" w:rsidP="00D600EA">
      <w:pPr>
        <w:pStyle w:val="a3"/>
        <w:ind w:left="851" w:right="-285"/>
        <w:jc w:val="both"/>
        <w:rPr>
          <w:color w:val="000000"/>
        </w:rPr>
      </w:pPr>
    </w:p>
    <w:p w:rsidR="008B5F96" w:rsidRPr="002E5E69" w:rsidRDefault="008B5F96" w:rsidP="008B5F96">
      <w:pPr>
        <w:spacing w:after="0" w:line="240" w:lineRule="auto"/>
        <w:ind w:left="567"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2E5E69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Pr="002E5E69">
        <w:rPr>
          <w:rFonts w:ascii="Times New Roman" w:hAnsi="Times New Roman"/>
          <w:color w:val="000000"/>
          <w:sz w:val="24"/>
          <w:szCs w:val="24"/>
        </w:rPr>
        <w:t>:</w:t>
      </w:r>
    </w:p>
    <w:p w:rsidR="008B5F96" w:rsidRPr="00221985" w:rsidRDefault="008B5F96" w:rsidP="00E42E69">
      <w:pPr>
        <w:pStyle w:val="a3"/>
        <w:numPr>
          <w:ilvl w:val="0"/>
          <w:numId w:val="7"/>
        </w:numPr>
        <w:ind w:left="851" w:right="-285" w:hanging="284"/>
        <w:jc w:val="both"/>
        <w:rPr>
          <w:rStyle w:val="c0"/>
        </w:rPr>
      </w:pPr>
      <w:r w:rsidRPr="00221985">
        <w:rPr>
          <w:color w:val="000000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  <w:r w:rsidRPr="00221985">
        <w:rPr>
          <w:rStyle w:val="c0"/>
        </w:rPr>
        <w:t xml:space="preserve"> </w:t>
      </w:r>
    </w:p>
    <w:p w:rsidR="008B5F96" w:rsidRPr="00221985" w:rsidRDefault="008B5F96" w:rsidP="00E42E69">
      <w:pPr>
        <w:pStyle w:val="a3"/>
        <w:numPr>
          <w:ilvl w:val="0"/>
          <w:numId w:val="7"/>
        </w:numPr>
        <w:ind w:left="851" w:right="-285" w:hanging="284"/>
        <w:jc w:val="both"/>
        <w:rPr>
          <w:color w:val="000000"/>
        </w:rPr>
      </w:pPr>
      <w:r w:rsidRPr="00221985">
        <w:rPr>
          <w:rStyle w:val="c0"/>
        </w:rPr>
        <w:t>овладение целостными  представлениями  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 вероисповеданию;</w:t>
      </w:r>
    </w:p>
    <w:p w:rsidR="008B5F96" w:rsidRPr="00221985" w:rsidRDefault="008B5F96" w:rsidP="00E42E69">
      <w:pPr>
        <w:pStyle w:val="a3"/>
        <w:numPr>
          <w:ilvl w:val="0"/>
          <w:numId w:val="7"/>
        </w:numPr>
        <w:ind w:left="851" w:right="-285" w:hanging="284"/>
        <w:jc w:val="both"/>
        <w:rPr>
          <w:color w:val="000000"/>
        </w:rPr>
      </w:pPr>
      <w:r w:rsidRPr="00221985">
        <w:rPr>
          <w:rStyle w:val="c0"/>
        </w:rPr>
        <w:t>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 духовное величие российской культуры внесли традиционные религии разных народов;</w:t>
      </w:r>
    </w:p>
    <w:p w:rsidR="008B5F96" w:rsidRPr="00221985" w:rsidRDefault="008B5F96" w:rsidP="00E42E69">
      <w:pPr>
        <w:pStyle w:val="a3"/>
        <w:numPr>
          <w:ilvl w:val="0"/>
          <w:numId w:val="7"/>
        </w:numPr>
        <w:ind w:left="851" w:right="-285" w:hanging="284"/>
        <w:jc w:val="both"/>
        <w:rPr>
          <w:color w:val="000000"/>
        </w:rPr>
      </w:pPr>
      <w:r w:rsidRPr="00221985">
        <w:rPr>
          <w:rStyle w:val="c0"/>
        </w:rPr>
        <w:t>умение различать основные религии народов России,  описывать памятников  культуры,  используя основные и дополнительные источники информации;</w:t>
      </w:r>
    </w:p>
    <w:p w:rsidR="00B03F9C" w:rsidRDefault="008B5F96" w:rsidP="00BD098B">
      <w:pPr>
        <w:pStyle w:val="a3"/>
        <w:numPr>
          <w:ilvl w:val="0"/>
          <w:numId w:val="7"/>
        </w:numPr>
        <w:ind w:left="851" w:right="-285" w:hanging="284"/>
        <w:jc w:val="both"/>
        <w:rPr>
          <w:color w:val="000000"/>
        </w:rPr>
      </w:pPr>
      <w:r w:rsidRPr="00221985">
        <w:rPr>
          <w:color w:val="000000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BD098B" w:rsidRPr="00BD098B" w:rsidRDefault="00BD098B" w:rsidP="00BD098B">
      <w:pPr>
        <w:pStyle w:val="a3"/>
        <w:ind w:left="851" w:right="-285"/>
        <w:jc w:val="both"/>
        <w:rPr>
          <w:color w:val="000000"/>
        </w:rPr>
      </w:pPr>
    </w:p>
    <w:p w:rsidR="00192E86" w:rsidRPr="009602C4" w:rsidRDefault="00192E86" w:rsidP="004723DC">
      <w:pPr>
        <w:pStyle w:val="western"/>
        <w:tabs>
          <w:tab w:val="left" w:pos="567"/>
        </w:tabs>
        <w:spacing w:before="0" w:beforeAutospacing="0" w:after="0"/>
        <w:ind w:left="567" w:right="-285" w:firstLine="0"/>
        <w:rPr>
          <w:i/>
          <w:color w:val="auto"/>
        </w:rPr>
      </w:pPr>
      <w:r w:rsidRPr="009602C4">
        <w:rPr>
          <w:bCs/>
          <w:i/>
          <w:color w:val="auto"/>
        </w:rPr>
        <w:t>Выпускник научится:</w:t>
      </w:r>
    </w:p>
    <w:p w:rsidR="00192E86" w:rsidRPr="00BD098B" w:rsidRDefault="00192E86" w:rsidP="004723DC">
      <w:pPr>
        <w:pStyle w:val="a3"/>
        <w:numPr>
          <w:ilvl w:val="0"/>
          <w:numId w:val="18"/>
        </w:numPr>
        <w:ind w:left="851" w:right="-285" w:hanging="284"/>
        <w:jc w:val="both"/>
        <w:rPr>
          <w:i/>
        </w:rPr>
      </w:pPr>
      <w:r w:rsidRPr="00BD098B">
        <w:rPr>
          <w:i/>
        </w:rPr>
        <w:t>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учителя;</w:t>
      </w:r>
    </w:p>
    <w:p w:rsidR="00192E86" w:rsidRPr="00BD098B" w:rsidRDefault="00192E86" w:rsidP="004723DC">
      <w:pPr>
        <w:pStyle w:val="a3"/>
        <w:numPr>
          <w:ilvl w:val="0"/>
          <w:numId w:val="18"/>
        </w:numPr>
        <w:ind w:left="851" w:right="-285" w:hanging="284"/>
        <w:jc w:val="both"/>
        <w:rPr>
          <w:i/>
        </w:rPr>
      </w:pPr>
      <w:r w:rsidRPr="00BD098B">
        <w:rPr>
          <w:i/>
        </w:rPr>
        <w:lastRenderedPageBreak/>
        <w:t>сравнивать  главную  мысль  литературных,  фольклорных  и  религиозных текстов, проводить  аналогии  между  героями,  сопоставлять  их  поведение  с общечеловеческими духовно-нравственными ценностями;</w:t>
      </w:r>
    </w:p>
    <w:p w:rsidR="00192E86" w:rsidRPr="00BD098B" w:rsidRDefault="00192E86" w:rsidP="004723DC">
      <w:pPr>
        <w:pStyle w:val="a3"/>
        <w:numPr>
          <w:ilvl w:val="0"/>
          <w:numId w:val="18"/>
        </w:numPr>
        <w:ind w:left="851" w:right="-285" w:hanging="284"/>
        <w:jc w:val="both"/>
        <w:rPr>
          <w:i/>
        </w:rPr>
      </w:pPr>
      <w:r w:rsidRPr="00BD098B">
        <w:rPr>
          <w:i/>
        </w:rPr>
        <w:t>участвовать  в  диалоге:  высказывать  свои  суждения,  анализировать высказывания участников беседы, добавлять, приводить доказательства;</w:t>
      </w:r>
    </w:p>
    <w:p w:rsidR="00192E86" w:rsidRPr="00BD098B" w:rsidRDefault="00192E86" w:rsidP="004723DC">
      <w:pPr>
        <w:pStyle w:val="a3"/>
        <w:numPr>
          <w:ilvl w:val="0"/>
          <w:numId w:val="18"/>
        </w:numPr>
        <w:ind w:left="851" w:right="-285" w:hanging="284"/>
        <w:jc w:val="both"/>
        <w:rPr>
          <w:i/>
        </w:rPr>
      </w:pPr>
      <w:r w:rsidRPr="00BD098B">
        <w:rPr>
          <w:i/>
        </w:rPr>
        <w:t>создавать  по  изображениям  (художественным  полотнам,  иконам, иллюстрациям) словесный портрет героя;</w:t>
      </w:r>
    </w:p>
    <w:p w:rsidR="00192E86" w:rsidRPr="007C1D72" w:rsidRDefault="00192E86" w:rsidP="007C1D72">
      <w:pPr>
        <w:pStyle w:val="a3"/>
        <w:numPr>
          <w:ilvl w:val="0"/>
          <w:numId w:val="18"/>
        </w:numPr>
        <w:ind w:left="851" w:right="-285" w:hanging="284"/>
        <w:jc w:val="both"/>
        <w:rPr>
          <w:i/>
        </w:rPr>
      </w:pPr>
      <w:r w:rsidRPr="00BD098B">
        <w:rPr>
          <w:i/>
        </w:rPr>
        <w:t xml:space="preserve">оценивать  поступки  реальных  лиц,  героев  произведений,  высказывания </w:t>
      </w:r>
      <w:r w:rsidRPr="007C1D72">
        <w:rPr>
          <w:i/>
        </w:rPr>
        <w:t>известных личностей;</w:t>
      </w:r>
    </w:p>
    <w:p w:rsidR="00192E86" w:rsidRPr="00BD098B" w:rsidRDefault="00192E86" w:rsidP="004723DC">
      <w:pPr>
        <w:pStyle w:val="a3"/>
        <w:numPr>
          <w:ilvl w:val="0"/>
          <w:numId w:val="18"/>
        </w:numPr>
        <w:ind w:left="851" w:right="-285" w:hanging="284"/>
        <w:jc w:val="both"/>
        <w:rPr>
          <w:i/>
        </w:rPr>
      </w:pPr>
      <w:r w:rsidRPr="00BD098B">
        <w:rPr>
          <w:i/>
        </w:rPr>
        <w:t xml:space="preserve">работать  с  исторической  картой:  находить  объекты  в  соответствии  с учебной задачей; </w:t>
      </w:r>
    </w:p>
    <w:p w:rsidR="00192E86" w:rsidRPr="00BD098B" w:rsidRDefault="00192E86" w:rsidP="004723DC">
      <w:pPr>
        <w:pStyle w:val="a3"/>
        <w:numPr>
          <w:ilvl w:val="0"/>
          <w:numId w:val="18"/>
        </w:numPr>
        <w:ind w:left="851" w:right="-285" w:hanging="284"/>
        <w:jc w:val="both"/>
        <w:rPr>
          <w:i/>
        </w:rPr>
      </w:pPr>
      <w:r w:rsidRPr="00BD098B">
        <w:rPr>
          <w:i/>
        </w:rPr>
        <w:t xml:space="preserve">использовать информацию, полученную из разных источников, для решения учебных и практических задач. </w:t>
      </w:r>
    </w:p>
    <w:p w:rsidR="00192E86" w:rsidRDefault="00192E86" w:rsidP="004723DC">
      <w:pPr>
        <w:pStyle w:val="a5"/>
        <w:spacing w:before="0" w:beforeAutospacing="0" w:after="0"/>
        <w:ind w:left="709" w:right="-285"/>
        <w:jc w:val="both"/>
        <w:rPr>
          <w:i/>
          <w:iCs/>
        </w:rPr>
      </w:pPr>
    </w:p>
    <w:p w:rsidR="00192E86" w:rsidRPr="009602C4" w:rsidRDefault="00192E86" w:rsidP="004723DC">
      <w:pPr>
        <w:pStyle w:val="a5"/>
        <w:spacing w:before="0" w:beforeAutospacing="0" w:after="0"/>
        <w:ind w:left="709" w:right="-285" w:hanging="142"/>
        <w:jc w:val="both"/>
      </w:pPr>
      <w:r w:rsidRPr="009602C4">
        <w:rPr>
          <w:i/>
          <w:iCs/>
        </w:rPr>
        <w:t>Выпускник получит возможность научиться:</w:t>
      </w:r>
    </w:p>
    <w:p w:rsidR="00192E86" w:rsidRDefault="00192E86" w:rsidP="004723DC">
      <w:pPr>
        <w:pStyle w:val="a3"/>
        <w:numPr>
          <w:ilvl w:val="0"/>
          <w:numId w:val="19"/>
        </w:numPr>
        <w:ind w:left="851" w:right="-285" w:hanging="284"/>
        <w:jc w:val="both"/>
        <w:rPr>
          <w:i/>
        </w:rPr>
      </w:pPr>
      <w:r>
        <w:rPr>
          <w:i/>
        </w:rPr>
        <w:t>строить толерантное отношение с представителями разных мировоззрений и культурных традиций; высказывать  предположения  о  последствиях  неправильного (безнравственного) поведения человека;</w:t>
      </w:r>
    </w:p>
    <w:p w:rsidR="00192E86" w:rsidRDefault="00192E86" w:rsidP="004723DC">
      <w:pPr>
        <w:pStyle w:val="a3"/>
        <w:numPr>
          <w:ilvl w:val="0"/>
          <w:numId w:val="19"/>
        </w:numPr>
        <w:ind w:left="851" w:right="-285" w:hanging="284"/>
        <w:jc w:val="both"/>
        <w:rPr>
          <w:i/>
        </w:rPr>
      </w:pPr>
      <w:r>
        <w:rPr>
          <w:i/>
        </w:rPr>
        <w:t xml:space="preserve">оценивать свои поступки, соотнося их с правилами нравственности и этики; намечать способы саморазвития; </w:t>
      </w:r>
    </w:p>
    <w:p w:rsidR="00192E86" w:rsidRDefault="00192E86" w:rsidP="004723DC">
      <w:pPr>
        <w:pStyle w:val="a5"/>
        <w:numPr>
          <w:ilvl w:val="0"/>
          <w:numId w:val="19"/>
        </w:numPr>
        <w:spacing w:before="0" w:beforeAutospacing="0" w:after="0"/>
        <w:ind w:left="851" w:right="-285" w:hanging="284"/>
        <w:jc w:val="both"/>
        <w:rPr>
          <w:i/>
        </w:rPr>
      </w:pPr>
      <w:r>
        <w:rPr>
          <w:i/>
        </w:rPr>
        <w:t>осуществлять поиск необходимой информации для выполнения заданий;</w:t>
      </w:r>
    </w:p>
    <w:p w:rsidR="00192E86" w:rsidRDefault="00192E86" w:rsidP="004723DC">
      <w:pPr>
        <w:pStyle w:val="a5"/>
        <w:numPr>
          <w:ilvl w:val="0"/>
          <w:numId w:val="19"/>
        </w:numPr>
        <w:spacing w:before="0" w:beforeAutospacing="0" w:after="0"/>
        <w:ind w:left="851" w:right="-285" w:hanging="284"/>
        <w:jc w:val="both"/>
        <w:rPr>
          <w:i/>
        </w:rPr>
      </w:pPr>
      <w:r>
        <w:rPr>
          <w:i/>
        </w:rPr>
        <w:t>участвовать в диспутах: слушать собеседника и излагать своё мнение;</w:t>
      </w:r>
    </w:p>
    <w:p w:rsidR="00192E86" w:rsidRDefault="00192E86" w:rsidP="004723DC">
      <w:pPr>
        <w:pStyle w:val="a5"/>
        <w:numPr>
          <w:ilvl w:val="0"/>
          <w:numId w:val="19"/>
        </w:numPr>
        <w:spacing w:before="0" w:beforeAutospacing="0" w:after="0"/>
        <w:ind w:left="851" w:right="-285" w:hanging="284"/>
        <w:jc w:val="both"/>
        <w:rPr>
          <w:i/>
        </w:rPr>
      </w:pPr>
      <w:r>
        <w:rPr>
          <w:i/>
        </w:rPr>
        <w:t>готовить сообщения по выбранным темам.</w:t>
      </w:r>
    </w:p>
    <w:p w:rsidR="00192E86" w:rsidRDefault="00192E86" w:rsidP="004723DC">
      <w:pPr>
        <w:pStyle w:val="a5"/>
        <w:spacing w:before="0" w:beforeAutospacing="0" w:after="0"/>
        <w:ind w:left="993" w:right="-285"/>
        <w:jc w:val="both"/>
      </w:pPr>
    </w:p>
    <w:p w:rsidR="00D600EA" w:rsidRDefault="00D600EA" w:rsidP="004723DC">
      <w:pPr>
        <w:spacing w:after="0" w:line="240" w:lineRule="auto"/>
        <w:ind w:left="567" w:right="-285"/>
        <w:jc w:val="both"/>
        <w:rPr>
          <w:rFonts w:ascii="Times New Roman" w:hAnsi="Times New Roman"/>
          <w:b/>
          <w:sz w:val="20"/>
          <w:szCs w:val="24"/>
        </w:rPr>
      </w:pPr>
    </w:p>
    <w:p w:rsidR="00FA0EBC" w:rsidRDefault="00FA0EBC" w:rsidP="008B5F96">
      <w:pPr>
        <w:spacing w:after="0" w:line="240" w:lineRule="auto"/>
        <w:ind w:left="567" w:right="-285"/>
        <w:jc w:val="center"/>
        <w:rPr>
          <w:rFonts w:ascii="Times New Roman" w:hAnsi="Times New Roman"/>
          <w:b/>
          <w:sz w:val="20"/>
          <w:szCs w:val="24"/>
        </w:rPr>
      </w:pPr>
    </w:p>
    <w:p w:rsidR="00FF2C68" w:rsidRDefault="00FF2C68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FA0EBC" w:rsidRDefault="00FA0EBC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3B454D" w:rsidRDefault="003B454D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B03F9C" w:rsidRDefault="00B03F9C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3B454D" w:rsidRDefault="003B454D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BD098B" w:rsidRDefault="00BD098B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BD098B" w:rsidRDefault="00BD098B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BD098B" w:rsidRDefault="00BD098B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192E86" w:rsidRDefault="00192E86" w:rsidP="00FF2C68">
      <w:pPr>
        <w:spacing w:after="0" w:line="240" w:lineRule="auto"/>
        <w:ind w:right="-285"/>
        <w:rPr>
          <w:rFonts w:ascii="Times New Roman" w:hAnsi="Times New Roman"/>
          <w:b/>
          <w:sz w:val="20"/>
          <w:szCs w:val="24"/>
        </w:rPr>
      </w:pPr>
    </w:p>
    <w:p w:rsidR="00DB7082" w:rsidRPr="00FA0EBC" w:rsidRDefault="00942DEC" w:rsidP="00FA0EBC">
      <w:pPr>
        <w:tabs>
          <w:tab w:val="left" w:pos="993"/>
        </w:tabs>
        <w:ind w:left="709" w:right="-285"/>
        <w:jc w:val="center"/>
        <w:rPr>
          <w:rFonts w:ascii="Times New Roman" w:hAnsi="Times New Roman"/>
          <w:b/>
          <w:sz w:val="20"/>
        </w:rPr>
      </w:pPr>
      <w:r w:rsidRPr="00FA0EBC">
        <w:rPr>
          <w:rFonts w:ascii="Times New Roman" w:hAnsi="Times New Roman"/>
          <w:b/>
          <w:sz w:val="20"/>
        </w:rPr>
        <w:lastRenderedPageBreak/>
        <w:t>СОДЕРЖАНИЕ УЧЕБНОГО КУРСА</w:t>
      </w:r>
    </w:p>
    <w:p w:rsidR="00AE3010" w:rsidRDefault="00AE3010" w:rsidP="008B5F96">
      <w:pPr>
        <w:spacing w:after="0" w:line="240" w:lineRule="auto"/>
        <w:ind w:left="567" w:right="-285"/>
        <w:jc w:val="center"/>
        <w:rPr>
          <w:rFonts w:ascii="Times New Roman" w:hAnsi="Times New Roman"/>
          <w:b/>
          <w:sz w:val="20"/>
          <w:szCs w:val="24"/>
        </w:rPr>
      </w:pPr>
    </w:p>
    <w:p w:rsidR="00651F08" w:rsidRPr="000D1CDF" w:rsidRDefault="000D1CDF" w:rsidP="00AE3010">
      <w:pPr>
        <w:spacing w:after="0" w:line="240" w:lineRule="auto"/>
        <w:ind w:left="567" w:right="-285"/>
        <w:jc w:val="center"/>
        <w:rPr>
          <w:rFonts w:ascii="Times New Roman" w:hAnsi="Times New Roman"/>
          <w:b/>
          <w:sz w:val="24"/>
          <w:szCs w:val="24"/>
        </w:rPr>
      </w:pPr>
      <w:r w:rsidRPr="000D1CDF">
        <w:rPr>
          <w:rFonts w:ascii="Times New Roman" w:hAnsi="Times New Roman"/>
          <w:b/>
          <w:sz w:val="24"/>
          <w:szCs w:val="24"/>
        </w:rPr>
        <w:t>5 класс (34 часа)</w:t>
      </w:r>
    </w:p>
    <w:p w:rsidR="00D600EA" w:rsidRPr="002410FB" w:rsidRDefault="00D600EA" w:rsidP="00AE3010">
      <w:pPr>
        <w:spacing w:after="0" w:line="240" w:lineRule="auto"/>
        <w:ind w:left="567" w:right="-285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B0190F" w:rsidRDefault="00B0190F" w:rsidP="00B0190F">
      <w:pPr>
        <w:pStyle w:val="a5"/>
        <w:shd w:val="clear" w:color="auto" w:fill="FFFFFF"/>
        <w:spacing w:before="0" w:beforeAutospacing="0" w:after="0"/>
        <w:ind w:left="567" w:right="-285"/>
        <w:jc w:val="both"/>
      </w:pPr>
      <w:r w:rsidRPr="00B0190F">
        <w:rPr>
          <w:b/>
          <w:bCs/>
          <w:color w:val="000000"/>
        </w:rPr>
        <w:t>Введение</w:t>
      </w:r>
      <w:r w:rsidR="00AE3010">
        <w:rPr>
          <w:b/>
          <w:bCs/>
          <w:color w:val="000000"/>
        </w:rPr>
        <w:t>.</w:t>
      </w:r>
      <w:r w:rsidRPr="00B0190F">
        <w:rPr>
          <w:b/>
          <w:bCs/>
          <w:color w:val="000000"/>
        </w:rPr>
        <w:t xml:space="preserve"> </w:t>
      </w:r>
      <w:r w:rsidRPr="00B0190F">
        <w:t>Что изучает ОДНКНР в 5 классе. Как работать с учебником.</w:t>
      </w:r>
    </w:p>
    <w:p w:rsidR="00AE3010" w:rsidRPr="00B0190F" w:rsidRDefault="00AE3010" w:rsidP="00B0190F">
      <w:pPr>
        <w:pStyle w:val="a5"/>
        <w:shd w:val="clear" w:color="auto" w:fill="FFFFFF"/>
        <w:spacing w:before="0" w:beforeAutospacing="0" w:after="0"/>
        <w:ind w:left="567" w:right="-285"/>
        <w:jc w:val="both"/>
        <w:rPr>
          <w:b/>
        </w:rPr>
      </w:pPr>
    </w:p>
    <w:p w:rsidR="00DB7082" w:rsidRDefault="00B0190F" w:rsidP="00B0190F">
      <w:pPr>
        <w:pStyle w:val="a5"/>
        <w:shd w:val="clear" w:color="auto" w:fill="FFFFFF"/>
        <w:spacing w:before="0" w:beforeAutospacing="0" w:after="0"/>
        <w:ind w:left="567" w:right="-285"/>
        <w:jc w:val="both"/>
      </w:pPr>
      <w:r w:rsidRPr="00B0190F">
        <w:rPr>
          <w:b/>
        </w:rPr>
        <w:t>В мире культуры</w:t>
      </w:r>
      <w:r w:rsidR="00AE3010">
        <w:rPr>
          <w:b/>
        </w:rPr>
        <w:t>.</w:t>
      </w:r>
      <w:r w:rsidR="00AE3010">
        <w:rPr>
          <w:rStyle w:val="a6"/>
          <w:i w:val="0"/>
        </w:rPr>
        <w:t xml:space="preserve"> </w:t>
      </w:r>
      <w:r w:rsidR="00DB7082" w:rsidRPr="00B0190F">
        <w:rPr>
          <w:rStyle w:val="a6"/>
          <w:i w:val="0"/>
        </w:rPr>
        <w:t>Величие российской культуры</w:t>
      </w:r>
      <w:r w:rsidR="00DB7082" w:rsidRPr="00B0190F">
        <w:t xml:space="preserve">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="00DB7082" w:rsidRPr="00B0190F">
        <w:t>Алейхем</w:t>
      </w:r>
      <w:proofErr w:type="spellEnd"/>
      <w:r w:rsidR="00DB7082" w:rsidRPr="00B0190F">
        <w:t xml:space="preserve">, Г. Уланова, Д. Шостакович, Р. Гамзатов, Л. Лихачев, С. </w:t>
      </w:r>
      <w:proofErr w:type="spellStart"/>
      <w:r w:rsidR="00DB7082" w:rsidRPr="00B0190F">
        <w:t>Эрьзя</w:t>
      </w:r>
      <w:proofErr w:type="spellEnd"/>
      <w:r w:rsidR="00DB7082" w:rsidRPr="00B0190F">
        <w:t xml:space="preserve">, Ю. </w:t>
      </w:r>
      <w:proofErr w:type="spellStart"/>
      <w:r w:rsidR="00DB7082" w:rsidRPr="00B0190F">
        <w:t>Рытхэу</w:t>
      </w:r>
      <w:proofErr w:type="spellEnd"/>
      <w:r w:rsidR="00DB7082" w:rsidRPr="00B0190F">
        <w:t xml:space="preserve"> и др.)</w:t>
      </w:r>
      <w:r w:rsidRPr="00B0190F">
        <w:t xml:space="preserve"> </w:t>
      </w:r>
      <w:r w:rsidR="00DB7082" w:rsidRPr="00B0190F">
        <w:rPr>
          <w:rStyle w:val="a6"/>
          <w:i w:val="0"/>
        </w:rPr>
        <w:t>Человек – творец и носитель культуры</w:t>
      </w:r>
      <w:r w:rsidR="00DB7082" w:rsidRPr="00B0190F"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AE3010" w:rsidRPr="00B0190F" w:rsidRDefault="00AE3010" w:rsidP="00B0190F">
      <w:pPr>
        <w:pStyle w:val="a5"/>
        <w:shd w:val="clear" w:color="auto" w:fill="FFFFFF"/>
        <w:spacing w:before="0" w:beforeAutospacing="0" w:after="0"/>
        <w:ind w:left="567" w:right="-285"/>
        <w:jc w:val="both"/>
        <w:rPr>
          <w:rStyle w:val="a7"/>
          <w:bCs w:val="0"/>
        </w:rPr>
      </w:pPr>
    </w:p>
    <w:p w:rsidR="00DB7082" w:rsidRDefault="00DB7082" w:rsidP="00B0190F">
      <w:pPr>
        <w:pStyle w:val="a5"/>
        <w:shd w:val="clear" w:color="auto" w:fill="FFFFFF"/>
        <w:spacing w:before="0" w:beforeAutospacing="0" w:after="0"/>
        <w:ind w:left="567" w:right="-285"/>
        <w:jc w:val="both"/>
      </w:pPr>
      <w:r w:rsidRPr="00B0190F">
        <w:rPr>
          <w:rStyle w:val="a7"/>
        </w:rPr>
        <w:t>Нравственные ценности российского народа</w:t>
      </w:r>
      <w:r w:rsidR="00AE3010">
        <w:rPr>
          <w:rStyle w:val="a7"/>
        </w:rPr>
        <w:t>.</w:t>
      </w:r>
      <w:r w:rsidR="00B0190F" w:rsidRPr="00B0190F">
        <w:rPr>
          <w:rStyle w:val="a7"/>
        </w:rPr>
        <w:t xml:space="preserve"> </w:t>
      </w:r>
      <w:r w:rsidRPr="00B0190F">
        <w:t>«</w:t>
      </w:r>
      <w:r w:rsidRPr="00B0190F">
        <w:rPr>
          <w:rStyle w:val="a6"/>
          <w:i w:val="0"/>
        </w:rPr>
        <w:t>Береги з</w:t>
      </w:r>
      <w:r w:rsidR="000D7DA1" w:rsidRPr="00B0190F">
        <w:rPr>
          <w:rStyle w:val="a6"/>
          <w:i w:val="0"/>
        </w:rPr>
        <w:t xml:space="preserve">емлю родимую, как мать любимую» </w:t>
      </w:r>
      <w:r w:rsidRPr="00B0190F"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B0190F">
        <w:t>Улып</w:t>
      </w:r>
      <w:proofErr w:type="spellEnd"/>
      <w:r w:rsidRPr="00B0190F">
        <w:t xml:space="preserve">, </w:t>
      </w:r>
      <w:proofErr w:type="spellStart"/>
      <w:r w:rsidRPr="00B0190F">
        <w:t>Сияжар</w:t>
      </w:r>
      <w:proofErr w:type="spellEnd"/>
      <w:r w:rsidRPr="00B0190F">
        <w:t xml:space="preserve">, </w:t>
      </w:r>
      <w:proofErr w:type="spellStart"/>
      <w:r w:rsidRPr="00B0190F">
        <w:t>Боотур</w:t>
      </w:r>
      <w:proofErr w:type="spellEnd"/>
      <w:r w:rsidRPr="00B0190F">
        <w:t>, Урал-батыр и др.).</w:t>
      </w:r>
      <w:r w:rsidR="00B0190F" w:rsidRPr="00B0190F">
        <w:rPr>
          <w:b/>
          <w:bCs/>
        </w:rPr>
        <w:t xml:space="preserve"> </w:t>
      </w:r>
      <w:r w:rsidRPr="00B0190F">
        <w:rPr>
          <w:rStyle w:val="a6"/>
          <w:i w:val="0"/>
        </w:rPr>
        <w:t>Жизнь ратными подвигами полна</w:t>
      </w:r>
      <w:r w:rsidRPr="00B0190F">
        <w:t xml:space="preserve">. Реальные примеры выражения патриотических </w:t>
      </w:r>
      <w:r w:rsidR="00B0190F" w:rsidRPr="00B0190F">
        <w:t xml:space="preserve">  </w:t>
      </w:r>
      <w:r w:rsidRPr="00B0190F">
        <w:t xml:space="preserve">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B0190F">
        <w:t>Шнеур-Залман</w:t>
      </w:r>
      <w:proofErr w:type="spellEnd"/>
      <w:r w:rsidRPr="00B0190F">
        <w:t xml:space="preserve"> и др.). Вклад народов нашей страны в победу над фашизмом.</w:t>
      </w:r>
      <w:r w:rsidR="00B0190F" w:rsidRPr="00B0190F">
        <w:t xml:space="preserve"> </w:t>
      </w:r>
      <w:r w:rsidRPr="00B0190F">
        <w:rPr>
          <w:rStyle w:val="a6"/>
          <w:i w:val="0"/>
        </w:rPr>
        <w:t>В труде – красота человека</w:t>
      </w:r>
      <w:r w:rsidRPr="00B0190F">
        <w:t>. Тема труда в фольклоре разных народов (сказках,</w:t>
      </w:r>
      <w:r w:rsidR="000D7DA1" w:rsidRPr="00B0190F">
        <w:t xml:space="preserve"> </w:t>
      </w:r>
      <w:r w:rsidRPr="00B0190F">
        <w:t>легендах, пословицах).</w:t>
      </w:r>
      <w:r w:rsidR="00B0190F" w:rsidRPr="00B0190F">
        <w:t xml:space="preserve"> </w:t>
      </w:r>
      <w:r w:rsidRPr="00B0190F">
        <w:t>«</w:t>
      </w:r>
      <w:r w:rsidR="000D7DA1" w:rsidRPr="00B0190F">
        <w:rPr>
          <w:rStyle w:val="a6"/>
          <w:i w:val="0"/>
        </w:rPr>
        <w:t xml:space="preserve">Плод добрых трудов славен…» </w:t>
      </w:r>
      <w:r w:rsidRPr="00B0190F">
        <w:t>Буддизм, ислам, христианство о труде и</w:t>
      </w:r>
      <w:r w:rsidR="000D7DA1" w:rsidRPr="00B0190F">
        <w:rPr>
          <w:b/>
          <w:iCs/>
        </w:rPr>
        <w:t xml:space="preserve"> </w:t>
      </w:r>
      <w:r w:rsidRPr="00B0190F">
        <w:t>трудолюбии.</w:t>
      </w:r>
      <w:r w:rsidR="00B0190F" w:rsidRPr="00B0190F">
        <w:t xml:space="preserve"> </w:t>
      </w:r>
      <w:r w:rsidRPr="00B0190F">
        <w:rPr>
          <w:rStyle w:val="a6"/>
          <w:i w:val="0"/>
        </w:rPr>
        <w:t>Люди труда.</w:t>
      </w:r>
      <w:r w:rsidRPr="00B0190F">
        <w:rPr>
          <w:rStyle w:val="apple-converted-space"/>
          <w:b/>
          <w:iCs/>
        </w:rPr>
        <w:t> </w:t>
      </w:r>
      <w:r w:rsidRPr="00B0190F">
        <w:t>Примеры самоотверженного труда людей разной национальности</w:t>
      </w:r>
      <w:r w:rsidR="000D7DA1" w:rsidRPr="00B0190F">
        <w:rPr>
          <w:b/>
          <w:iCs/>
        </w:rPr>
        <w:t xml:space="preserve"> </w:t>
      </w:r>
      <w:r w:rsidRPr="00B0190F">
        <w:t xml:space="preserve">на благо родины (землепроходцы, ученые, путешественники, колхозники и </w:t>
      </w:r>
      <w:r w:rsidR="000D7DA1" w:rsidRPr="00B0190F">
        <w:t>строители БАМа и т.д.</w:t>
      </w:r>
      <w:r w:rsidRPr="00B0190F">
        <w:t>).</w:t>
      </w:r>
      <w:r w:rsidR="00B0190F" w:rsidRPr="00B0190F">
        <w:rPr>
          <w:b/>
          <w:iCs/>
        </w:rPr>
        <w:t xml:space="preserve"> </w:t>
      </w:r>
      <w:r w:rsidRPr="00B0190F">
        <w:rPr>
          <w:rStyle w:val="a6"/>
          <w:i w:val="0"/>
        </w:rPr>
        <w:t>Бережное отношение к природе.</w:t>
      </w:r>
      <w:r w:rsidRPr="00B0190F">
        <w:rPr>
          <w:rStyle w:val="apple-converted-space"/>
          <w:b/>
          <w:iCs/>
        </w:rPr>
        <w:t> </w:t>
      </w:r>
      <w:r w:rsidRPr="00B0190F">
        <w:t>Одушевление природы нашими предками. Роль</w:t>
      </w:r>
      <w:r w:rsidR="000D7DA1" w:rsidRPr="00B0190F">
        <w:rPr>
          <w:b/>
          <w:iCs/>
        </w:rPr>
        <w:t xml:space="preserve"> </w:t>
      </w:r>
      <w:r w:rsidRPr="00B0190F">
        <w:t>заповедников в сохранении природных объектов. Заповедники на карте России.</w:t>
      </w:r>
      <w:r w:rsidR="00B0190F" w:rsidRPr="00B0190F">
        <w:t xml:space="preserve"> </w:t>
      </w:r>
      <w:r w:rsidRPr="00B0190F">
        <w:rPr>
          <w:rStyle w:val="a6"/>
          <w:i w:val="0"/>
        </w:rPr>
        <w:t>Семья – хранитель духовных ценностей</w:t>
      </w:r>
      <w:r w:rsidRPr="00B0190F">
        <w:t>. Роль семьи в жизни человека. Любовь,</w:t>
      </w:r>
      <w:r w:rsidR="000D7DA1" w:rsidRPr="00B0190F">
        <w:t xml:space="preserve"> </w:t>
      </w:r>
      <w:r w:rsidRPr="00B0190F">
        <w:t>искренность, симпатия, взаимопомощь и поддержка – главные семейные ценности. О</w:t>
      </w:r>
      <w:r w:rsidR="00B0190F" w:rsidRPr="00B0190F">
        <w:t xml:space="preserve"> </w:t>
      </w:r>
      <w:r w:rsidRPr="00B0190F">
        <w:t>любви и милосердии в разных религиях. Семейные ценности в православии, буддизме,</w:t>
      </w:r>
      <w:r w:rsidR="00B0190F" w:rsidRPr="00B0190F">
        <w:t xml:space="preserve"> </w:t>
      </w:r>
      <w:r w:rsidRPr="00B0190F">
        <w:t>исламе, иудаизме. Взаимоотношения членов семьи. Отражение ценностей семьи в</w:t>
      </w:r>
      <w:r w:rsidR="000D7DA1" w:rsidRPr="00B0190F">
        <w:t xml:space="preserve"> </w:t>
      </w:r>
      <w:r w:rsidRPr="00B0190F">
        <w:t>фольклоре разных народов. Семья – первый трудовой коллектив.</w:t>
      </w:r>
    </w:p>
    <w:p w:rsidR="00AE3010" w:rsidRPr="00B0190F" w:rsidRDefault="00AE3010" w:rsidP="00B0190F">
      <w:pPr>
        <w:pStyle w:val="a5"/>
        <w:shd w:val="clear" w:color="auto" w:fill="FFFFFF"/>
        <w:spacing w:before="0" w:beforeAutospacing="0" w:after="0"/>
        <w:ind w:left="567" w:right="-285"/>
        <w:jc w:val="both"/>
        <w:rPr>
          <w:b/>
          <w:bCs/>
        </w:rPr>
      </w:pPr>
    </w:p>
    <w:p w:rsidR="00DB7082" w:rsidRDefault="00DB7082" w:rsidP="00B0190F">
      <w:pPr>
        <w:pStyle w:val="a5"/>
        <w:shd w:val="clear" w:color="auto" w:fill="FFFFFF"/>
        <w:spacing w:before="0" w:beforeAutospacing="0" w:after="0"/>
        <w:ind w:left="567" w:right="-285"/>
        <w:jc w:val="both"/>
      </w:pPr>
      <w:r w:rsidRPr="00B0190F">
        <w:rPr>
          <w:rStyle w:val="a7"/>
        </w:rPr>
        <w:t>Религия и культура</w:t>
      </w:r>
      <w:r w:rsidR="00AE3010">
        <w:rPr>
          <w:rStyle w:val="a7"/>
        </w:rPr>
        <w:t>.</w:t>
      </w:r>
      <w:r w:rsidR="00AE3010">
        <w:rPr>
          <w:rStyle w:val="a6"/>
          <w:i w:val="0"/>
        </w:rPr>
        <w:t xml:space="preserve"> </w:t>
      </w:r>
      <w:r w:rsidRPr="00B0190F">
        <w:rPr>
          <w:rStyle w:val="a6"/>
          <w:i w:val="0"/>
        </w:rPr>
        <w:t>Роль религии в развитии культуры</w:t>
      </w:r>
      <w:r w:rsidRPr="00B0190F">
        <w:t>. Вклад религии в развитие материальной и</w:t>
      </w:r>
      <w:r w:rsidR="000D7DA1" w:rsidRPr="00B0190F">
        <w:t xml:space="preserve"> </w:t>
      </w:r>
      <w:r w:rsidRPr="00B0190F">
        <w:t>духовной культуры общества.</w:t>
      </w:r>
      <w:r w:rsidR="00B0190F" w:rsidRPr="00B0190F">
        <w:t xml:space="preserve"> </w:t>
      </w:r>
      <w:r w:rsidRPr="00B0190F">
        <w:rPr>
          <w:rStyle w:val="a6"/>
          <w:i w:val="0"/>
        </w:rPr>
        <w:t>Культурное наследие христианской Руси.</w:t>
      </w:r>
      <w:r w:rsidR="000D7DA1" w:rsidRPr="00B0190F">
        <w:rPr>
          <w:rStyle w:val="a6"/>
          <w:b/>
          <w:i w:val="0"/>
        </w:rPr>
        <w:t xml:space="preserve"> </w:t>
      </w:r>
      <w:r w:rsidRPr="00B0190F">
        <w:t>Принятие христианства на Руси,</w:t>
      </w:r>
      <w:r w:rsidR="000D7DA1" w:rsidRPr="00B0190F">
        <w:rPr>
          <w:b/>
          <w:iCs/>
        </w:rPr>
        <w:t xml:space="preserve"> </w:t>
      </w:r>
      <w:r w:rsidRPr="00B0190F">
        <w:t>влияние Византии. Христианская вера и образование в Древней Руси. Великие князья</w:t>
      </w:r>
      <w:r w:rsidR="000D7DA1" w:rsidRPr="00B0190F">
        <w:rPr>
          <w:b/>
          <w:iCs/>
        </w:rPr>
        <w:t xml:space="preserve"> </w:t>
      </w:r>
      <w:r w:rsidRPr="00B0190F">
        <w:t>Древней Руси и их влияние на развитие образования. Православный храм (внешние</w:t>
      </w:r>
      <w:r w:rsidR="000D7DA1" w:rsidRPr="00B0190F">
        <w:rPr>
          <w:b/>
          <w:iCs/>
        </w:rPr>
        <w:t xml:space="preserve"> </w:t>
      </w:r>
      <w:r w:rsidRPr="00B0190F">
        <w:t>особенности, внутреннее убранство). Духовная музыка. Богослужебное песнопение.</w:t>
      </w:r>
      <w:r w:rsidR="000D7DA1" w:rsidRPr="00B0190F">
        <w:rPr>
          <w:b/>
          <w:iCs/>
        </w:rPr>
        <w:t xml:space="preserve"> </w:t>
      </w:r>
      <w:r w:rsidRPr="00B0190F">
        <w:t>Колокольный звон. Особенности православного календаря.</w:t>
      </w:r>
      <w:r w:rsidR="00B0190F" w:rsidRPr="00B0190F">
        <w:t xml:space="preserve"> </w:t>
      </w:r>
      <w:r w:rsidRPr="00B0190F">
        <w:rPr>
          <w:rStyle w:val="a6"/>
          <w:i w:val="0"/>
        </w:rPr>
        <w:t>Культура ислама</w:t>
      </w:r>
      <w:r w:rsidRPr="00B0190F">
        <w:t xml:space="preserve">. </w:t>
      </w:r>
      <w:r w:rsidR="000D7DA1" w:rsidRPr="00B0190F">
        <w:t xml:space="preserve"> </w:t>
      </w:r>
      <w:r w:rsidRPr="00B0190F">
        <w:t>Возникновение ислама. Первые столетия ислама (VII-XII века)</w:t>
      </w:r>
      <w:r w:rsidR="000D7DA1" w:rsidRPr="00B0190F">
        <w:t xml:space="preserve"> </w:t>
      </w:r>
      <w:r w:rsidRPr="00B0190F">
        <w:t>– золотое время исламской культуры. Успехи образования и науки. Вклад мусульманской</w:t>
      </w:r>
      <w:r w:rsidR="00B0190F" w:rsidRPr="00B0190F">
        <w:t xml:space="preserve"> </w:t>
      </w:r>
      <w:r w:rsidRPr="00B0190F">
        <w:t>литературы в сокровищницу мировой культуры. Декоративно-прикладное искусство</w:t>
      </w:r>
      <w:r w:rsidR="000D7DA1" w:rsidRPr="00B0190F">
        <w:t xml:space="preserve"> </w:t>
      </w:r>
      <w:r w:rsidRPr="00B0190F">
        <w:t>народов, исповедующих ислам. Мечеть – часть исламской культуры. Исламский</w:t>
      </w:r>
      <w:r w:rsidR="000D7DA1" w:rsidRPr="00B0190F">
        <w:t xml:space="preserve"> </w:t>
      </w:r>
      <w:r w:rsidRPr="00B0190F">
        <w:t>календарь.</w:t>
      </w:r>
      <w:r w:rsidR="00B0190F" w:rsidRPr="00B0190F">
        <w:t xml:space="preserve"> </w:t>
      </w:r>
      <w:r w:rsidRPr="00B0190F">
        <w:rPr>
          <w:rStyle w:val="a6"/>
          <w:i w:val="0"/>
        </w:rPr>
        <w:t>Иудаизм и культура</w:t>
      </w:r>
      <w:r w:rsidRPr="00B0190F">
        <w:t>. Возникновение иудаизма. Тора – Пятикнижие Моисея.</w:t>
      </w:r>
      <w:r w:rsidR="000D7DA1" w:rsidRPr="00B0190F">
        <w:t xml:space="preserve"> </w:t>
      </w:r>
      <w:r w:rsidRPr="00B0190F">
        <w:t>Синагога – молельный дом иудеев. Особенности внутреннего убранства синагоги.</w:t>
      </w:r>
      <w:r w:rsidR="000D7DA1" w:rsidRPr="00B0190F">
        <w:t xml:space="preserve"> </w:t>
      </w:r>
      <w:r w:rsidRPr="00B0190F">
        <w:t>Священная история иудеев в сюжетах мировой живописи. Еврейский календарь.</w:t>
      </w:r>
      <w:r w:rsidR="00B0190F" w:rsidRPr="00B0190F">
        <w:t xml:space="preserve"> </w:t>
      </w:r>
      <w:r w:rsidRPr="00B0190F">
        <w:rPr>
          <w:rStyle w:val="a6"/>
          <w:i w:val="0"/>
        </w:rPr>
        <w:t>Культурные традиции буддизма</w:t>
      </w:r>
      <w:r w:rsidRPr="00B0190F">
        <w:t>.</w:t>
      </w:r>
      <w:r w:rsidR="000D7DA1" w:rsidRPr="00B0190F">
        <w:t xml:space="preserve"> </w:t>
      </w:r>
      <w:r w:rsidRPr="00B0190F">
        <w:t>Распространение буддизма в России.</w:t>
      </w:r>
      <w:r w:rsidR="000D7DA1" w:rsidRPr="00B0190F">
        <w:t xml:space="preserve"> </w:t>
      </w:r>
      <w:r w:rsidRPr="00B0190F">
        <w:t>Культовые сооружения буддистов. Буддийские монастыри. Искусство танка. Буддийский</w:t>
      </w:r>
      <w:r w:rsidR="000D7DA1" w:rsidRPr="00B0190F">
        <w:t xml:space="preserve"> </w:t>
      </w:r>
      <w:r w:rsidRPr="00B0190F">
        <w:t>календарь.</w:t>
      </w:r>
    </w:p>
    <w:p w:rsidR="00AE3010" w:rsidRPr="00B0190F" w:rsidRDefault="00AE3010" w:rsidP="00B0190F">
      <w:pPr>
        <w:pStyle w:val="a5"/>
        <w:shd w:val="clear" w:color="auto" w:fill="FFFFFF"/>
        <w:spacing w:before="0" w:beforeAutospacing="0" w:after="0"/>
        <w:ind w:left="567" w:right="-285"/>
        <w:jc w:val="both"/>
        <w:rPr>
          <w:rStyle w:val="a7"/>
          <w:bCs w:val="0"/>
        </w:rPr>
      </w:pPr>
    </w:p>
    <w:p w:rsidR="00DB7082" w:rsidRDefault="00DB7082" w:rsidP="00B0190F">
      <w:pPr>
        <w:pStyle w:val="a5"/>
        <w:shd w:val="clear" w:color="auto" w:fill="FFFFFF"/>
        <w:spacing w:before="0" w:beforeAutospacing="0" w:after="0"/>
        <w:ind w:left="567" w:right="-285"/>
        <w:jc w:val="both"/>
      </w:pPr>
      <w:r w:rsidRPr="00B0190F">
        <w:rPr>
          <w:rStyle w:val="a7"/>
        </w:rPr>
        <w:t>Как сохранить духовные ценности</w:t>
      </w:r>
      <w:r w:rsidR="00AE3010">
        <w:rPr>
          <w:rStyle w:val="a7"/>
        </w:rPr>
        <w:t>.</w:t>
      </w:r>
      <w:r w:rsidR="00AE3010">
        <w:rPr>
          <w:rStyle w:val="a6"/>
          <w:i w:val="0"/>
        </w:rPr>
        <w:t xml:space="preserve"> </w:t>
      </w:r>
      <w:r w:rsidRPr="00B0190F">
        <w:rPr>
          <w:rStyle w:val="a6"/>
          <w:i w:val="0"/>
        </w:rPr>
        <w:t>Забота государства о сохранении духовных ценностей</w:t>
      </w:r>
      <w:r w:rsidRPr="00B0190F">
        <w:t xml:space="preserve">. </w:t>
      </w:r>
      <w:r w:rsidR="000D7DA1" w:rsidRPr="00B0190F">
        <w:t xml:space="preserve">Конституционные </w:t>
      </w:r>
      <w:r w:rsidRPr="00B0190F">
        <w:t>гарантии права гражданина исповедовать любую религию. Восстановление памятников</w:t>
      </w:r>
      <w:r w:rsidR="000D7DA1" w:rsidRPr="00B0190F">
        <w:t xml:space="preserve"> </w:t>
      </w:r>
      <w:r w:rsidRPr="00B0190F">
        <w:t>духовной культуры, охрана исторических памятников, связанных с разными религиями.</w:t>
      </w:r>
      <w:r w:rsidR="00B0190F" w:rsidRPr="00B0190F">
        <w:t xml:space="preserve"> </w:t>
      </w:r>
      <w:r w:rsidRPr="00B0190F">
        <w:rPr>
          <w:rStyle w:val="a6"/>
          <w:i w:val="0"/>
        </w:rPr>
        <w:t>Хранить память предков</w:t>
      </w:r>
      <w:r w:rsidRPr="00B0190F">
        <w:t>. Уважение к труду, обычаям, вере предков. Примеры</w:t>
      </w:r>
      <w:r w:rsidR="000D7DA1" w:rsidRPr="00B0190F">
        <w:t xml:space="preserve"> </w:t>
      </w:r>
      <w:r w:rsidRPr="00B0190F">
        <w:t>благотворительности из российской истории. Известные меценаты России.</w:t>
      </w:r>
    </w:p>
    <w:p w:rsidR="00AE3010" w:rsidRPr="00B0190F" w:rsidRDefault="00AE3010" w:rsidP="00B0190F">
      <w:pPr>
        <w:pStyle w:val="a5"/>
        <w:shd w:val="clear" w:color="auto" w:fill="FFFFFF"/>
        <w:spacing w:before="0" w:beforeAutospacing="0" w:after="0"/>
        <w:ind w:left="567" w:right="-285"/>
        <w:jc w:val="both"/>
        <w:rPr>
          <w:b/>
        </w:rPr>
      </w:pPr>
    </w:p>
    <w:p w:rsidR="00942DEC" w:rsidRDefault="00AE3010" w:rsidP="00B0190F">
      <w:pPr>
        <w:pStyle w:val="a4"/>
        <w:ind w:left="567" w:right="-285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lastRenderedPageBreak/>
        <w:t>Твой духовный мир.</w:t>
      </w:r>
      <w:r w:rsidR="00B0190F" w:rsidRPr="00B0190F">
        <w:rPr>
          <w:rFonts w:ascii="Times New Roman" w:hAnsi="Times New Roman"/>
          <w:sz w:val="24"/>
          <w:szCs w:val="24"/>
        </w:rPr>
        <w:t xml:space="preserve"> </w:t>
      </w:r>
      <w:r w:rsidR="00DB7082" w:rsidRPr="00B0190F">
        <w:rPr>
          <w:rStyle w:val="a6"/>
          <w:rFonts w:ascii="Times New Roman" w:hAnsi="Times New Roman"/>
          <w:i w:val="0"/>
          <w:sz w:val="24"/>
          <w:szCs w:val="24"/>
        </w:rPr>
        <w:t>Что составляет твой духовный мир</w:t>
      </w:r>
      <w:r w:rsidR="00DB7082" w:rsidRPr="00B0190F">
        <w:rPr>
          <w:rFonts w:ascii="Times New Roman" w:hAnsi="Times New Roman"/>
          <w:sz w:val="24"/>
          <w:szCs w:val="24"/>
        </w:rPr>
        <w:t>. Образованность человека, его интересы,</w:t>
      </w:r>
      <w:r w:rsidR="000D7DA1" w:rsidRPr="00B0190F">
        <w:rPr>
          <w:rFonts w:ascii="Times New Roman" w:hAnsi="Times New Roman"/>
          <w:sz w:val="24"/>
          <w:szCs w:val="24"/>
        </w:rPr>
        <w:t xml:space="preserve"> </w:t>
      </w:r>
      <w:r w:rsidR="00DB7082" w:rsidRPr="00B0190F">
        <w:rPr>
          <w:rFonts w:ascii="Times New Roman" w:hAnsi="Times New Roman"/>
          <w:sz w:val="24"/>
          <w:szCs w:val="24"/>
        </w:rPr>
        <w:t>увлечения, симпатии, радости, нравственные качества личности – составляющие</w:t>
      </w:r>
      <w:r w:rsidR="000D7DA1" w:rsidRPr="00B0190F">
        <w:rPr>
          <w:rFonts w:ascii="Times New Roman" w:hAnsi="Times New Roman"/>
          <w:sz w:val="24"/>
          <w:szCs w:val="24"/>
        </w:rPr>
        <w:t xml:space="preserve"> </w:t>
      </w:r>
      <w:r w:rsidR="00DB7082" w:rsidRPr="00B0190F">
        <w:rPr>
          <w:rFonts w:ascii="Times New Roman" w:hAnsi="Times New Roman"/>
          <w:sz w:val="24"/>
          <w:szCs w:val="24"/>
        </w:rPr>
        <w:t>духовного мира. Культура поведения человека. Этикет в разных жизненных ситуациях.</w:t>
      </w:r>
    </w:p>
    <w:p w:rsidR="00AE3010" w:rsidRPr="00B0190F" w:rsidRDefault="00AE3010" w:rsidP="00B0190F">
      <w:pPr>
        <w:pStyle w:val="a4"/>
        <w:ind w:left="567" w:right="-285"/>
        <w:jc w:val="both"/>
        <w:rPr>
          <w:rFonts w:ascii="Times New Roman" w:hAnsi="Times New Roman"/>
          <w:sz w:val="24"/>
          <w:szCs w:val="24"/>
        </w:rPr>
      </w:pPr>
    </w:p>
    <w:p w:rsidR="00F17F43" w:rsidRDefault="00AE3010" w:rsidP="00AE301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B0190F" w:rsidRPr="00B0190F">
        <w:rPr>
          <w:rFonts w:ascii="Times New Roman" w:hAnsi="Times New Roman"/>
          <w:sz w:val="24"/>
          <w:szCs w:val="24"/>
        </w:rPr>
        <w:t>Основные понятия по предмету.</w:t>
      </w:r>
      <w:r>
        <w:rPr>
          <w:rFonts w:ascii="Times New Roman" w:hAnsi="Times New Roman"/>
          <w:sz w:val="24"/>
          <w:szCs w:val="24"/>
        </w:rPr>
        <w:t xml:space="preserve"> Значение курса в жизни каждого.</w:t>
      </w:r>
    </w:p>
    <w:p w:rsidR="00AE3010" w:rsidRPr="00AE3010" w:rsidRDefault="00AE3010" w:rsidP="00AE301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7745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Default="0077459F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459F" w:rsidRPr="0077459F" w:rsidRDefault="00FA0EBC" w:rsidP="0077459F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                   </w:t>
      </w:r>
      <w:r w:rsidR="0077459F" w:rsidRPr="0077459F">
        <w:rPr>
          <w:rFonts w:ascii="Times New Roman" w:hAnsi="Times New Roman"/>
          <w:b/>
          <w:bCs/>
          <w:color w:val="000000"/>
          <w:sz w:val="20"/>
          <w:szCs w:val="20"/>
        </w:rPr>
        <w:t>ТЕМ</w:t>
      </w:r>
      <w:r w:rsidR="005F657A">
        <w:rPr>
          <w:rFonts w:ascii="Times New Roman" w:hAnsi="Times New Roman"/>
          <w:b/>
          <w:bCs/>
          <w:color w:val="000000"/>
          <w:sz w:val="20"/>
          <w:szCs w:val="20"/>
        </w:rPr>
        <w:t xml:space="preserve">АТИЧЕСКОЕ ПЛАНИРОВАНИЕ </w:t>
      </w:r>
      <w:bookmarkStart w:id="0" w:name="_GoBack"/>
      <w:bookmarkEnd w:id="0"/>
    </w:p>
    <w:p w:rsidR="0077459F" w:rsidRPr="0077459F" w:rsidRDefault="0077459F" w:rsidP="0077459F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7459F" w:rsidRPr="002C5F0C" w:rsidRDefault="0077459F" w:rsidP="0077459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2C5F0C">
        <w:rPr>
          <w:rFonts w:ascii="Times New Roman" w:hAnsi="Times New Roman"/>
          <w:b/>
          <w:bCs/>
          <w:color w:val="000000"/>
          <w:sz w:val="24"/>
          <w:szCs w:val="20"/>
        </w:rPr>
        <w:t>5 класс</w:t>
      </w:r>
    </w:p>
    <w:p w:rsidR="0077459F" w:rsidRPr="002C5F0C" w:rsidRDefault="0077459F" w:rsidP="0077459F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126"/>
      </w:tblGrid>
      <w:tr w:rsidR="008056E7" w:rsidRPr="002C5F0C" w:rsidTr="008056E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6E7" w:rsidRPr="002C5F0C" w:rsidRDefault="008056E7" w:rsidP="00805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C5F0C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6E7" w:rsidRPr="002C5F0C" w:rsidRDefault="005F657A" w:rsidP="00AF3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6E7" w:rsidRPr="002C5F0C" w:rsidRDefault="008056E7" w:rsidP="007745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2C5F0C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Кол-во часов</w:t>
            </w:r>
          </w:p>
        </w:tc>
      </w:tr>
      <w:tr w:rsidR="008056E7" w:rsidRPr="002C5F0C" w:rsidTr="008056E7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E7" w:rsidRPr="002C5F0C" w:rsidRDefault="008056E7" w:rsidP="00774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6E7" w:rsidRPr="002C5F0C" w:rsidRDefault="008056E7" w:rsidP="00774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E7" w:rsidRPr="002C5F0C" w:rsidRDefault="008056E7" w:rsidP="00774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</w:tr>
      <w:tr w:rsidR="008056E7" w:rsidRPr="002C5F0C" w:rsidTr="008056E7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80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6E7" w:rsidRPr="002C5F0C" w:rsidRDefault="008056E7" w:rsidP="008056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Введение.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77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8056E7" w:rsidRPr="002C5F0C" w:rsidTr="008056E7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80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6E7" w:rsidRPr="002C5F0C" w:rsidRDefault="008056E7" w:rsidP="008056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В мире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77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8056E7" w:rsidRPr="002C5F0C" w:rsidTr="008056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80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6E7" w:rsidRPr="002C5F0C" w:rsidRDefault="008056E7" w:rsidP="008056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Style w:val="a7"/>
                <w:rFonts w:ascii="Times New Roman" w:hAnsi="Times New Roman"/>
                <w:b w:val="0"/>
                <w:sz w:val="24"/>
                <w:szCs w:val="20"/>
              </w:rPr>
              <w:t>Нравственные ценности российского народа.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77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</w:tr>
      <w:tr w:rsidR="008056E7" w:rsidRPr="002C5F0C" w:rsidTr="008056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80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6E7" w:rsidRPr="002C5F0C" w:rsidRDefault="008056E7" w:rsidP="008056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Style w:val="a7"/>
                <w:rFonts w:ascii="Times New Roman" w:hAnsi="Times New Roman"/>
                <w:b w:val="0"/>
                <w:sz w:val="24"/>
                <w:szCs w:val="20"/>
              </w:rPr>
              <w:t>Религия и культура.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77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056E7" w:rsidRPr="002C5F0C" w:rsidTr="008056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80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6E7" w:rsidRPr="002C5F0C" w:rsidRDefault="008056E7" w:rsidP="008056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Style w:val="a7"/>
                <w:rFonts w:ascii="Times New Roman" w:hAnsi="Times New Roman"/>
                <w:b w:val="0"/>
                <w:sz w:val="24"/>
                <w:szCs w:val="20"/>
              </w:rPr>
              <w:t>Как сохранить духовные ценности.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77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8056E7" w:rsidRPr="002C5F0C" w:rsidTr="008056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80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6E7" w:rsidRPr="002C5F0C" w:rsidRDefault="008056E7" w:rsidP="008056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Style w:val="a7"/>
                <w:rFonts w:ascii="Times New Roman" w:hAnsi="Times New Roman"/>
                <w:b w:val="0"/>
                <w:sz w:val="24"/>
                <w:szCs w:val="20"/>
              </w:rPr>
              <w:t>Твой духовный мир.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77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8056E7" w:rsidRPr="002C5F0C" w:rsidTr="008056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80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6E7" w:rsidRPr="002C5F0C" w:rsidRDefault="008056E7" w:rsidP="008056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77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C5F0C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8056E7" w:rsidRPr="002C5F0C" w:rsidTr="008056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8056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6E7" w:rsidRPr="002C5F0C" w:rsidRDefault="008056E7" w:rsidP="007745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2C5F0C">
              <w:rPr>
                <w:rFonts w:ascii="Times New Roman" w:hAnsi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6E7" w:rsidRPr="002C5F0C" w:rsidRDefault="008056E7" w:rsidP="00774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C5F0C">
              <w:rPr>
                <w:rFonts w:ascii="Times New Roman" w:hAnsi="Times New Roman"/>
                <w:b/>
                <w:sz w:val="24"/>
                <w:szCs w:val="20"/>
              </w:rPr>
              <w:t>34</w:t>
            </w:r>
          </w:p>
        </w:tc>
      </w:tr>
    </w:tbl>
    <w:p w:rsidR="0077459F" w:rsidRPr="0077459F" w:rsidRDefault="0077459F" w:rsidP="007745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00EA" w:rsidRPr="0077459F" w:rsidRDefault="00D600EA" w:rsidP="0077459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Pr="0077459F" w:rsidRDefault="00D600EA" w:rsidP="0077459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Pr="0077459F" w:rsidRDefault="00D600EA" w:rsidP="0077459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00EA" w:rsidRDefault="00D600EA" w:rsidP="006D7A0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D600EA" w:rsidSect="00D600EA">
      <w:pgSz w:w="11906" w:h="16838"/>
      <w:pgMar w:top="1135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89"/>
    <w:multiLevelType w:val="hybridMultilevel"/>
    <w:tmpl w:val="BE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C5E"/>
    <w:multiLevelType w:val="hybridMultilevel"/>
    <w:tmpl w:val="525E64A6"/>
    <w:lvl w:ilvl="0" w:tplc="CBF4E9E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D9652A7"/>
    <w:multiLevelType w:val="hybridMultilevel"/>
    <w:tmpl w:val="4E6A9FC8"/>
    <w:lvl w:ilvl="0" w:tplc="4AEE01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B1239"/>
    <w:multiLevelType w:val="hybridMultilevel"/>
    <w:tmpl w:val="D0D079A8"/>
    <w:lvl w:ilvl="0" w:tplc="CC8001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391"/>
    <w:multiLevelType w:val="hybridMultilevel"/>
    <w:tmpl w:val="62F6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65B"/>
    <w:multiLevelType w:val="hybridMultilevel"/>
    <w:tmpl w:val="3364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A47"/>
    <w:multiLevelType w:val="hybridMultilevel"/>
    <w:tmpl w:val="7F208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A6047B"/>
    <w:multiLevelType w:val="hybridMultilevel"/>
    <w:tmpl w:val="3D7658D4"/>
    <w:lvl w:ilvl="0" w:tplc="ACC4770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4042"/>
    <w:multiLevelType w:val="hybridMultilevel"/>
    <w:tmpl w:val="0E66E164"/>
    <w:lvl w:ilvl="0" w:tplc="3BEC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1A5A"/>
    <w:multiLevelType w:val="hybridMultilevel"/>
    <w:tmpl w:val="E5B03174"/>
    <w:lvl w:ilvl="0" w:tplc="B7E2E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65409"/>
    <w:multiLevelType w:val="hybridMultilevel"/>
    <w:tmpl w:val="2224281A"/>
    <w:lvl w:ilvl="0" w:tplc="0419000F">
      <w:start w:val="1"/>
      <w:numFmt w:val="decimal"/>
      <w:lvlText w:val="%1."/>
      <w:lvlJc w:val="left"/>
      <w:pPr>
        <w:ind w:left="3191" w:hanging="360"/>
      </w:p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1">
    <w:nsid w:val="5B1A4AFB"/>
    <w:multiLevelType w:val="hybridMultilevel"/>
    <w:tmpl w:val="741AAE7C"/>
    <w:lvl w:ilvl="0" w:tplc="43CA0A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514A33"/>
    <w:multiLevelType w:val="hybridMultilevel"/>
    <w:tmpl w:val="B01A4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B22EF5"/>
    <w:multiLevelType w:val="hybridMultilevel"/>
    <w:tmpl w:val="6F1872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52"/>
    <w:rsid w:val="00071F14"/>
    <w:rsid w:val="0007678C"/>
    <w:rsid w:val="00077631"/>
    <w:rsid w:val="000D0D9F"/>
    <w:rsid w:val="000D1CDF"/>
    <w:rsid w:val="000D7DA1"/>
    <w:rsid w:val="0011330A"/>
    <w:rsid w:val="00136BC0"/>
    <w:rsid w:val="00152332"/>
    <w:rsid w:val="00157A29"/>
    <w:rsid w:val="00192E86"/>
    <w:rsid w:val="001E3367"/>
    <w:rsid w:val="001F2477"/>
    <w:rsid w:val="00221985"/>
    <w:rsid w:val="002410FB"/>
    <w:rsid w:val="002C5F0C"/>
    <w:rsid w:val="002D1734"/>
    <w:rsid w:val="002E2BE5"/>
    <w:rsid w:val="002E5E69"/>
    <w:rsid w:val="00376000"/>
    <w:rsid w:val="0037616F"/>
    <w:rsid w:val="003844FC"/>
    <w:rsid w:val="003B454D"/>
    <w:rsid w:val="003E663F"/>
    <w:rsid w:val="00400B44"/>
    <w:rsid w:val="00414143"/>
    <w:rsid w:val="00450B41"/>
    <w:rsid w:val="00466A7D"/>
    <w:rsid w:val="004723DC"/>
    <w:rsid w:val="00493B0D"/>
    <w:rsid w:val="004A2E7D"/>
    <w:rsid w:val="004B01E6"/>
    <w:rsid w:val="004B488D"/>
    <w:rsid w:val="004E4F6E"/>
    <w:rsid w:val="00557EEB"/>
    <w:rsid w:val="00566BD0"/>
    <w:rsid w:val="00597685"/>
    <w:rsid w:val="005B11EC"/>
    <w:rsid w:val="005D172E"/>
    <w:rsid w:val="005F657A"/>
    <w:rsid w:val="00651F08"/>
    <w:rsid w:val="006A0C11"/>
    <w:rsid w:val="006D7A08"/>
    <w:rsid w:val="006F302C"/>
    <w:rsid w:val="00765647"/>
    <w:rsid w:val="0077459F"/>
    <w:rsid w:val="00785A70"/>
    <w:rsid w:val="007A7404"/>
    <w:rsid w:val="007B21FD"/>
    <w:rsid w:val="007B2368"/>
    <w:rsid w:val="007B7552"/>
    <w:rsid w:val="007C1D72"/>
    <w:rsid w:val="007F42EA"/>
    <w:rsid w:val="008056E7"/>
    <w:rsid w:val="00872165"/>
    <w:rsid w:val="00892B27"/>
    <w:rsid w:val="008B5F96"/>
    <w:rsid w:val="008F2FBC"/>
    <w:rsid w:val="00910474"/>
    <w:rsid w:val="00931D53"/>
    <w:rsid w:val="00934E9B"/>
    <w:rsid w:val="00942DEC"/>
    <w:rsid w:val="009602C4"/>
    <w:rsid w:val="0099012A"/>
    <w:rsid w:val="009E1C44"/>
    <w:rsid w:val="009F5330"/>
    <w:rsid w:val="00A04319"/>
    <w:rsid w:val="00A24D8F"/>
    <w:rsid w:val="00A67E4B"/>
    <w:rsid w:val="00A77053"/>
    <w:rsid w:val="00A96845"/>
    <w:rsid w:val="00AA6FA0"/>
    <w:rsid w:val="00AE3010"/>
    <w:rsid w:val="00AF38F9"/>
    <w:rsid w:val="00B0190F"/>
    <w:rsid w:val="00B03F9C"/>
    <w:rsid w:val="00B056A7"/>
    <w:rsid w:val="00B24359"/>
    <w:rsid w:val="00B6164D"/>
    <w:rsid w:val="00B62825"/>
    <w:rsid w:val="00B62933"/>
    <w:rsid w:val="00BD098B"/>
    <w:rsid w:val="00C026AE"/>
    <w:rsid w:val="00C02CFA"/>
    <w:rsid w:val="00C22672"/>
    <w:rsid w:val="00C912DD"/>
    <w:rsid w:val="00CA7022"/>
    <w:rsid w:val="00CB258D"/>
    <w:rsid w:val="00CB2AAE"/>
    <w:rsid w:val="00CB4F61"/>
    <w:rsid w:val="00CB7944"/>
    <w:rsid w:val="00CF11CA"/>
    <w:rsid w:val="00CF669D"/>
    <w:rsid w:val="00D07064"/>
    <w:rsid w:val="00D27A67"/>
    <w:rsid w:val="00D35B17"/>
    <w:rsid w:val="00D600EA"/>
    <w:rsid w:val="00D829B4"/>
    <w:rsid w:val="00DB7082"/>
    <w:rsid w:val="00E322A0"/>
    <w:rsid w:val="00E42E69"/>
    <w:rsid w:val="00EA0410"/>
    <w:rsid w:val="00EB5808"/>
    <w:rsid w:val="00F00811"/>
    <w:rsid w:val="00F17F43"/>
    <w:rsid w:val="00F622E5"/>
    <w:rsid w:val="00F94CAA"/>
    <w:rsid w:val="00FA0EBC"/>
    <w:rsid w:val="00FC57A7"/>
    <w:rsid w:val="00FD5422"/>
    <w:rsid w:val="00FE75F4"/>
    <w:rsid w:val="00FF2C68"/>
    <w:rsid w:val="00FF3A84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942DE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942DEC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No Spacing"/>
    <w:qFormat/>
    <w:rsid w:val="00942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942DE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42DEC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rsid w:val="00221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985"/>
  </w:style>
  <w:style w:type="character" w:customStyle="1" w:styleId="c0c11">
    <w:name w:val="c0 c11"/>
    <w:basedOn w:val="a0"/>
    <w:rsid w:val="00221985"/>
  </w:style>
  <w:style w:type="character" w:customStyle="1" w:styleId="apple-converted-space">
    <w:name w:val="apple-converted-space"/>
    <w:basedOn w:val="a0"/>
    <w:rsid w:val="00DB7082"/>
  </w:style>
  <w:style w:type="character" w:styleId="a6">
    <w:name w:val="Emphasis"/>
    <w:basedOn w:val="a0"/>
    <w:uiPriority w:val="20"/>
    <w:qFormat/>
    <w:rsid w:val="00DB7082"/>
    <w:rPr>
      <w:i/>
      <w:iCs/>
    </w:rPr>
  </w:style>
  <w:style w:type="character" w:styleId="a7">
    <w:name w:val="Strong"/>
    <w:basedOn w:val="a0"/>
    <w:uiPriority w:val="22"/>
    <w:qFormat/>
    <w:rsid w:val="00DB7082"/>
    <w:rPr>
      <w:b/>
      <w:bCs/>
    </w:rPr>
  </w:style>
  <w:style w:type="character" w:styleId="a8">
    <w:name w:val="Hyperlink"/>
    <w:basedOn w:val="a0"/>
    <w:uiPriority w:val="99"/>
    <w:unhideWhenUsed/>
    <w:rsid w:val="002E2BE5"/>
    <w:rPr>
      <w:color w:val="0000FF" w:themeColor="hyperlink"/>
      <w:u w:val="single"/>
    </w:rPr>
  </w:style>
  <w:style w:type="paragraph" w:customStyle="1" w:styleId="c11">
    <w:name w:val="c11"/>
    <w:basedOn w:val="a"/>
    <w:rsid w:val="00152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52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942DE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942DEC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No Spacing"/>
    <w:qFormat/>
    <w:rsid w:val="00942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942DE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42DEC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rsid w:val="00221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985"/>
  </w:style>
  <w:style w:type="character" w:customStyle="1" w:styleId="c0c11">
    <w:name w:val="c0 c11"/>
    <w:basedOn w:val="a0"/>
    <w:rsid w:val="00221985"/>
  </w:style>
  <w:style w:type="character" w:customStyle="1" w:styleId="apple-converted-space">
    <w:name w:val="apple-converted-space"/>
    <w:basedOn w:val="a0"/>
    <w:rsid w:val="00DB7082"/>
  </w:style>
  <w:style w:type="character" w:styleId="a6">
    <w:name w:val="Emphasis"/>
    <w:basedOn w:val="a0"/>
    <w:uiPriority w:val="20"/>
    <w:qFormat/>
    <w:rsid w:val="00DB7082"/>
    <w:rPr>
      <w:i/>
      <w:iCs/>
    </w:rPr>
  </w:style>
  <w:style w:type="character" w:styleId="a7">
    <w:name w:val="Strong"/>
    <w:basedOn w:val="a0"/>
    <w:uiPriority w:val="22"/>
    <w:qFormat/>
    <w:rsid w:val="00DB7082"/>
    <w:rPr>
      <w:b/>
      <w:bCs/>
    </w:rPr>
  </w:style>
  <w:style w:type="character" w:styleId="a8">
    <w:name w:val="Hyperlink"/>
    <w:basedOn w:val="a0"/>
    <w:uiPriority w:val="99"/>
    <w:unhideWhenUsed/>
    <w:rsid w:val="002E2BE5"/>
    <w:rPr>
      <w:color w:val="0000FF" w:themeColor="hyperlink"/>
      <w:u w:val="single"/>
    </w:rPr>
  </w:style>
  <w:style w:type="paragraph" w:customStyle="1" w:styleId="c11">
    <w:name w:val="c11"/>
    <w:basedOn w:val="a"/>
    <w:rsid w:val="00152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5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dcterms:created xsi:type="dcterms:W3CDTF">2015-09-06T13:56:00Z</dcterms:created>
  <dcterms:modified xsi:type="dcterms:W3CDTF">2020-04-06T18:20:00Z</dcterms:modified>
</cp:coreProperties>
</file>